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01" w:rsidRDefault="000E682B" w:rsidP="001A7B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70C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9" o:spid="_x0000_s1079" type="#_x0000_t202" style="position:absolute;left:0;text-align:left;margin-left:93.4pt;margin-top:-22.5pt;width:508.15pt;height:32.2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" stroked="f">
            <v:fill opacity="0"/>
            <v:textbox inset="0,0,0,0">
              <w:txbxContent>
                <w:p w:rsidR="001A7B01" w:rsidRPr="0079285A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Cs w:val="24"/>
                      <w:lang w:bidi="ar-DZ"/>
                    </w:rPr>
                  </w:pPr>
                  <w:r>
                    <w:rPr>
                      <w:b/>
                      <w:bCs/>
                      <w:caps/>
                      <w:szCs w:val="24"/>
                      <w:lang w:bidi="ar-DZ"/>
                    </w:rPr>
                    <w:t>PEOPLE'S DEMOCRATIC REPUBLIC OF ALGERIA</w:t>
                  </w:r>
                </w:p>
                <w:p w:rsidR="001A7B01" w:rsidRPr="00727EFD" w:rsidRDefault="001A7B01" w:rsidP="001A7B01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727EFD">
                    <w:rPr>
                      <w:rFonts w:ascii="Arabic Typesetting" w:hAnsi="Arabic Typesetting" w:cs="Arabic Transparent"/>
                      <w:b/>
                      <w:bCs/>
                      <w:caps/>
                      <w:sz w:val="28"/>
                      <w:rtl/>
                      <w:lang w:bidi="ar-DZ"/>
                    </w:rPr>
                    <w:t>الجـمـهـوريـة الجـزائـريـة الديـمـقـراطـيــة الشـعـبـيــة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1" o:spid="_x0000_s1081" type="#_x0000_t202" style="position:absolute;left:0;text-align:left;margin-left:23.6pt;margin-top:-9.7pt;width:249.75pt;height:72.5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" stroked="f">
            <v:fill opacity="0"/>
            <v:textbox style="mso-next-textbox:#Zone de texte 31" inset="0,0,0,0">
              <w:txbxContent>
                <w:p w:rsidR="001A7B01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 xml:space="preserve">MINISTRY OF HIGHER EDUCATION </w:t>
                  </w:r>
                </w:p>
                <w:p w:rsidR="001A7B01" w:rsidRPr="00C13E40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</w:pPr>
                  <w:r w:rsidRPr="00C13E40"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AND SCIENTIFIC RE</w:t>
                  </w:r>
                  <w:r>
                    <w:rPr>
                      <w:b/>
                      <w:bCs/>
                      <w:caps/>
                      <w:sz w:val="18"/>
                      <w:szCs w:val="18"/>
                      <w:lang w:val="en-US" w:bidi="ar-DZ"/>
                    </w:rPr>
                    <w:t>SEARCH</w:t>
                  </w:r>
                </w:p>
                <w:p w:rsidR="001A7B01" w:rsidRPr="00892EE0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rtl/>
                      <w:lang w:bidi="ar-DZ"/>
                    </w:rPr>
                  </w:pPr>
                  <w:r>
                    <w:rPr>
                      <w:b/>
                      <w:bCs/>
                      <w:caps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7B01" w:rsidRPr="00526242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 w:bidi="ar-DZ"/>
                    </w:rPr>
                    <w:t>HIGHER SCHOOL IN APPLIED SCIENCES</w:t>
                  </w:r>
                </w:p>
                <w:p w:rsidR="001A7B01" w:rsidRPr="00526242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>--T</w:t>
                  </w:r>
                  <w:r w:rsidRPr="00526242">
                    <w:rPr>
                      <w:b/>
                      <w:bCs/>
                      <w:sz w:val="16"/>
                      <w:szCs w:val="16"/>
                      <w:lang w:val="en-US"/>
                    </w:rPr>
                    <w:t xml:space="preserve"> L E M C E N</w:t>
                  </w:r>
                  <w:r w:rsidRPr="00526242">
                    <w:rPr>
                      <w:b/>
                      <w:bCs/>
                      <w:caps/>
                      <w:sz w:val="16"/>
                      <w:szCs w:val="16"/>
                      <w:lang w:val="en-US"/>
                    </w:rPr>
                    <w:t xml:space="preserve">--                            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0" o:spid="_x0000_s1080" type="#_x0000_t202" style="position:absolute;left:0;text-align:left;margin-left:473.05pt;margin-top:-8.6pt;width:187.9pt;height:71.2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" stroked="f">
            <v:fill opacity="0"/>
            <v:textbox style="mso-next-textbox:#Zone de texte 30" inset="0,0,0,0">
              <w:txbxContent>
                <w:p w:rsidR="001A7B01" w:rsidRPr="00526242" w:rsidRDefault="001A7B01" w:rsidP="001A7B01">
                  <w:pPr>
                    <w:spacing w:after="0" w:line="240" w:lineRule="auto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</w:rPr>
                  </w:pPr>
                  <w:r w:rsidRPr="00526242">
                    <w:rPr>
                      <w:rFonts w:ascii="Arabic Typesetting" w:hAnsi="Arabic Typesetting" w:cs="Arabic Transparent"/>
                      <w:b/>
                      <w:bCs/>
                      <w:caps/>
                      <w:rtl/>
                    </w:rPr>
                    <w:t>وزارة التعليـم العالـي والبحـث العلمـي</w:t>
                  </w:r>
                </w:p>
                <w:p w:rsidR="001A7B01" w:rsidRPr="00897AC3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526242">
                    <w:rPr>
                      <w:rFonts w:cs="Arabic Transparent"/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1256030" cy="151130"/>
                        <wp:effectExtent l="0" t="0" r="0" b="127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7B01" w:rsidRPr="00897AC3" w:rsidRDefault="001A7B01" w:rsidP="001A7B01">
                  <w:pPr>
                    <w:spacing w:after="0" w:line="240" w:lineRule="auto"/>
                    <w:ind w:right="-6"/>
                    <w:jc w:val="center"/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>المـدرسـة العليـا في العلوم التطبيقيــة</w:t>
                  </w:r>
                </w:p>
                <w:p w:rsidR="001A7B01" w:rsidRPr="00897AC3" w:rsidRDefault="001A7B01" w:rsidP="001A7B01">
                  <w:pPr>
                    <w:spacing w:after="0" w:line="240" w:lineRule="auto"/>
                    <w:ind w:left="720" w:right="-6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          </w:t>
                  </w:r>
                  <w:r w:rsidRPr="00897AC3">
                    <w:rPr>
                      <w:rFonts w:ascii="Arabic Typesetting" w:hAnsi="Arabic Typesetting" w:cs="Arabic Transparent"/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Pr="00897AC3">
                    <w:rPr>
                      <w:rFonts w:ascii="Arabic Typesetting" w:hAnsi="Arabic Typesetting" w:cs="Arabic Transparent" w:hint="cs"/>
                      <w:b/>
                      <w:bCs/>
                      <w:caps/>
                      <w:sz w:val="20"/>
                      <w:szCs w:val="20"/>
                      <w:rtl/>
                    </w:rPr>
                    <w:t xml:space="preserve"> -تلمسان-   </w:t>
                  </w:r>
                </w:p>
              </w:txbxContent>
            </v:textbox>
          </v:shape>
        </w:pict>
      </w:r>
      <w:r w:rsidR="001A7B01" w:rsidRPr="00C13E40">
        <w:rPr>
          <w:rFonts w:cstheme="minorHAnsi"/>
          <w:noProof/>
          <w:lang w:eastAsia="fr-FR"/>
        </w:rPr>
        <w:drawing>
          <wp:inline distT="0" distB="0" distL="0" distR="0">
            <wp:extent cx="2419067" cy="685800"/>
            <wp:effectExtent l="0" t="0" r="0" b="0"/>
            <wp:docPr id="18" name="Image 1" descr="ESSA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T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41" cy="68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01" w:rsidRDefault="000E682B" w:rsidP="001A7B01">
      <w:pPr>
        <w:spacing w:line="240" w:lineRule="auto"/>
        <w:jc w:val="center"/>
        <w:rPr>
          <w:rFonts w:cstheme="minorHAnsi"/>
        </w:rPr>
      </w:pPr>
      <w:r>
        <w:rPr>
          <w:b/>
          <w:i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9" o:spid="_x0000_s1082" type="#_x0000_t32" style="position:absolute;left:0;text-align:left;margin-left:90.8pt;margin-top:3.8pt;width:526.3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" adj="509,-1,509"/>
        </w:pict>
      </w:r>
    </w:p>
    <w:p w:rsidR="005D5002" w:rsidRPr="00525B77" w:rsidRDefault="008E49CB" w:rsidP="0077209B">
      <w:pPr>
        <w:spacing w:after="0"/>
        <w:rPr>
          <w:b/>
          <w:sz w:val="28"/>
          <w:szCs w:val="28"/>
        </w:rPr>
      </w:pPr>
      <w:r w:rsidRPr="00525B77">
        <w:rPr>
          <w:b/>
          <w:sz w:val="28"/>
          <w:szCs w:val="28"/>
        </w:rPr>
        <w:t>Emploi du temps</w:t>
      </w:r>
      <w:r w:rsidR="00AF4225" w:rsidRPr="00525B77">
        <w:rPr>
          <w:b/>
          <w:sz w:val="28"/>
          <w:szCs w:val="28"/>
        </w:rPr>
        <w:t xml:space="preserve"> (</w:t>
      </w:r>
      <w:r w:rsidR="00754B42" w:rsidRPr="00525B77">
        <w:rPr>
          <w:b/>
          <w:sz w:val="28"/>
          <w:szCs w:val="28"/>
        </w:rPr>
        <w:t xml:space="preserve">premier </w:t>
      </w:r>
      <w:r w:rsidR="00AF4225" w:rsidRPr="00525B77">
        <w:rPr>
          <w:b/>
          <w:sz w:val="28"/>
          <w:szCs w:val="28"/>
        </w:rPr>
        <w:t>semestre)</w:t>
      </w:r>
      <w:r w:rsidRPr="00525B77">
        <w:rPr>
          <w:b/>
          <w:sz w:val="28"/>
          <w:szCs w:val="28"/>
        </w:rPr>
        <w:t xml:space="preserve"> : </w:t>
      </w:r>
      <w:r w:rsidR="00563917" w:rsidRPr="00525B77">
        <w:rPr>
          <w:b/>
          <w:sz w:val="28"/>
          <w:szCs w:val="28"/>
        </w:rPr>
        <w:t>3</w:t>
      </w:r>
      <w:r w:rsidR="00563917" w:rsidRPr="00525B77">
        <w:rPr>
          <w:b/>
          <w:sz w:val="28"/>
          <w:szCs w:val="28"/>
          <w:vertAlign w:val="superscript"/>
        </w:rPr>
        <w:t>ème</w:t>
      </w:r>
      <w:r w:rsidRPr="00525B77">
        <w:rPr>
          <w:b/>
          <w:sz w:val="28"/>
          <w:szCs w:val="28"/>
        </w:rPr>
        <w:t xml:space="preserve">année </w:t>
      </w:r>
      <w:r w:rsidR="00525B77" w:rsidRPr="00525B77">
        <w:rPr>
          <w:b/>
          <w:sz w:val="28"/>
          <w:szCs w:val="28"/>
        </w:rPr>
        <w:t xml:space="preserve">(Filière : </w:t>
      </w:r>
      <w:r w:rsidR="00F6616A" w:rsidRPr="00525B77">
        <w:rPr>
          <w:b/>
          <w:sz w:val="28"/>
          <w:szCs w:val="28"/>
        </w:rPr>
        <w:t>Génie Industriel</w:t>
      </w:r>
      <w:r w:rsidR="00525B77" w:rsidRPr="00525B77">
        <w:rPr>
          <w:b/>
          <w:sz w:val="28"/>
          <w:szCs w:val="28"/>
        </w:rPr>
        <w:t xml:space="preserve"> Option : Management industriel et </w:t>
      </w:r>
      <w:r w:rsidR="00BB69C3">
        <w:rPr>
          <w:b/>
          <w:sz w:val="28"/>
          <w:szCs w:val="28"/>
        </w:rPr>
        <w:t>logistique</w:t>
      </w:r>
      <w:r w:rsidR="00961753">
        <w:rPr>
          <w:b/>
          <w:sz w:val="28"/>
          <w:szCs w:val="28"/>
        </w:rPr>
        <w:t>)</w:t>
      </w:r>
    </w:p>
    <w:tbl>
      <w:tblPr>
        <w:tblStyle w:val="Grilledutableau"/>
        <w:tblW w:w="16287" w:type="dxa"/>
        <w:tblInd w:w="-176" w:type="dxa"/>
        <w:tblLook w:val="04A0" w:firstRow="1" w:lastRow="0" w:firstColumn="1" w:lastColumn="0" w:noHBand="0" w:noVBand="1"/>
      </w:tblPr>
      <w:tblGrid>
        <w:gridCol w:w="2409"/>
        <w:gridCol w:w="2832"/>
        <w:gridCol w:w="2973"/>
        <w:gridCol w:w="2692"/>
        <w:gridCol w:w="3257"/>
        <w:gridCol w:w="2124"/>
      </w:tblGrid>
      <w:tr w:rsidR="0077209B" w:rsidRPr="0061497F" w:rsidTr="0077209B">
        <w:trPr>
          <w:trHeight w:val="322"/>
        </w:trPr>
        <w:tc>
          <w:tcPr>
            <w:tcW w:w="2409" w:type="dxa"/>
          </w:tcPr>
          <w:p w:rsidR="006D11D7" w:rsidRPr="0061497F" w:rsidRDefault="000E682B" w:rsidP="006442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pict>
                <v:line id="Connecteur droit 1" o:spid="_x0000_s1057" style="position:absolute;left:0;text-align:left;z-index:251688960;visibility:visible" from="-5.25pt,0" to="115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black [3213]"/>
              </w:pict>
            </w:r>
            <w:r w:rsidR="006D11D7" w:rsidRPr="0061497F">
              <w:rPr>
                <w:b/>
                <w:sz w:val="20"/>
                <w:szCs w:val="20"/>
              </w:rPr>
              <w:t>Jours</w:t>
            </w:r>
          </w:p>
          <w:p w:rsidR="006D11D7" w:rsidRPr="0061497F" w:rsidRDefault="006D11D7" w:rsidP="00644261">
            <w:pPr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Horaire</w:t>
            </w:r>
          </w:p>
        </w:tc>
        <w:tc>
          <w:tcPr>
            <w:tcW w:w="2832" w:type="dxa"/>
            <w:vAlign w:val="center"/>
          </w:tcPr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Dimanche</w:t>
            </w:r>
          </w:p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Lundi</w:t>
            </w:r>
          </w:p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6D11D7" w:rsidRPr="0061497F" w:rsidRDefault="006D11D7" w:rsidP="009301C0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Mardi</w:t>
            </w:r>
          </w:p>
          <w:p w:rsidR="006D11D7" w:rsidRPr="0061497F" w:rsidRDefault="006D11D7" w:rsidP="00930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6D11D7" w:rsidRPr="0061497F" w:rsidRDefault="006D11D7" w:rsidP="009301C0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Mercredi</w:t>
            </w:r>
          </w:p>
          <w:p w:rsidR="006D11D7" w:rsidRPr="0061497F" w:rsidRDefault="006D11D7" w:rsidP="00930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Jeudi</w:t>
            </w:r>
          </w:p>
          <w:p w:rsidR="006D11D7" w:rsidRPr="0061497F" w:rsidRDefault="006D11D7" w:rsidP="006F5F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209B" w:rsidRPr="0061497F" w:rsidTr="0077209B">
        <w:trPr>
          <w:trHeight w:val="726"/>
        </w:trPr>
        <w:tc>
          <w:tcPr>
            <w:tcW w:w="2409" w:type="dxa"/>
            <w:vAlign w:val="center"/>
          </w:tcPr>
          <w:p w:rsidR="00990AD1" w:rsidRPr="0061497F" w:rsidRDefault="00990AD1" w:rsidP="006F5F47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8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61497F">
              <w:rPr>
                <w:b/>
                <w:sz w:val="20"/>
                <w:szCs w:val="20"/>
              </w:rPr>
              <w:t>00-9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61497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32" w:type="dxa"/>
          </w:tcPr>
          <w:p w:rsidR="004E226C" w:rsidRPr="00297381" w:rsidRDefault="004E226C" w:rsidP="009D3B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eastAsia="Times New Roman" w:cs="Calibri"/>
                <w:b/>
                <w:sz w:val="20"/>
                <w:szCs w:val="20"/>
              </w:rPr>
              <w:t>Optimisation</w:t>
            </w:r>
            <w:r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90AD1" w:rsidRPr="00297381" w:rsidRDefault="00990AD1" w:rsidP="009D3B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643EA0" w:rsidRPr="00297381" w:rsidRDefault="00643EA0" w:rsidP="00643EA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BEDJAOUI A.</w:t>
            </w:r>
          </w:p>
          <w:p w:rsidR="00990AD1" w:rsidRPr="00297381" w:rsidRDefault="004E226C" w:rsidP="009D3BD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>Salle 08</w:t>
            </w:r>
          </w:p>
        </w:tc>
        <w:tc>
          <w:tcPr>
            <w:tcW w:w="2973" w:type="dxa"/>
          </w:tcPr>
          <w:p w:rsidR="00990AD1" w:rsidRPr="00297381" w:rsidRDefault="00990AD1" w:rsidP="00166C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Programmation orientée objets</w:t>
            </w:r>
          </w:p>
          <w:p w:rsidR="00990AD1" w:rsidRPr="00297381" w:rsidRDefault="00990AD1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Bekkadour O.</w:t>
            </w:r>
          </w:p>
          <w:p w:rsidR="00990AD1" w:rsidRPr="00297381" w:rsidRDefault="00990AD1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990AD1" w:rsidRPr="00297381" w:rsidRDefault="00990AD1" w:rsidP="00166C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  <w:tc>
          <w:tcPr>
            <w:tcW w:w="2692" w:type="dxa"/>
          </w:tcPr>
          <w:p w:rsidR="00CB6299" w:rsidRPr="00297381" w:rsidRDefault="00FC3BE9" w:rsidP="00CB62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b/>
                <w:sz w:val="20"/>
                <w:szCs w:val="20"/>
              </w:rPr>
              <w:t>Electronique Embarquée</w:t>
            </w:r>
            <w:r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B6299" w:rsidRPr="00297381">
              <w:rPr>
                <w:rFonts w:cstheme="minorHAnsi"/>
                <w:b/>
                <w:sz w:val="20"/>
                <w:szCs w:val="20"/>
              </w:rPr>
              <w:t>Cours/TD</w:t>
            </w:r>
          </w:p>
          <w:p w:rsidR="00CB6299" w:rsidRPr="00297381" w:rsidRDefault="00FF0685" w:rsidP="007363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H.Megnafi</w:t>
            </w:r>
          </w:p>
          <w:p w:rsidR="00990AD1" w:rsidRPr="00297381" w:rsidRDefault="00990AD1" w:rsidP="007363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736395" w:rsidRPr="00297381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257" w:type="dxa"/>
          </w:tcPr>
          <w:p w:rsidR="00990AD1" w:rsidRPr="00297381" w:rsidRDefault="00990AD1" w:rsidP="00CC7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Anglais 1</w:t>
            </w:r>
          </w:p>
          <w:p w:rsidR="00990AD1" w:rsidRPr="00297381" w:rsidRDefault="00990AD1" w:rsidP="00CC7E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Benahabib</w:t>
            </w:r>
          </w:p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990AD1" w:rsidRPr="00297381" w:rsidRDefault="00990AD1" w:rsidP="003F0F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3F0FC0">
              <w:rPr>
                <w:rFonts w:cstheme="minorHAnsi"/>
                <w:b/>
                <w:sz w:val="20"/>
                <w:szCs w:val="20"/>
              </w:rPr>
              <w:t>07</w:t>
            </w:r>
          </w:p>
        </w:tc>
        <w:tc>
          <w:tcPr>
            <w:tcW w:w="2124" w:type="dxa"/>
          </w:tcPr>
          <w:p w:rsidR="00B74ADA" w:rsidRPr="00297381" w:rsidRDefault="004E226C" w:rsidP="00B74A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eastAsia="Times New Roman" w:cs="Calibri"/>
                <w:b/>
                <w:sz w:val="20"/>
                <w:szCs w:val="20"/>
              </w:rPr>
              <w:t>Probabilités et statistiques</w:t>
            </w:r>
            <w:r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74ADA" w:rsidRPr="00297381">
              <w:rPr>
                <w:rFonts w:cstheme="minorHAnsi"/>
                <w:b/>
                <w:sz w:val="20"/>
                <w:szCs w:val="20"/>
              </w:rPr>
              <w:t>(Proba/stats)</w:t>
            </w:r>
          </w:p>
          <w:p w:rsidR="00643614" w:rsidRPr="00297381" w:rsidRDefault="000B7DA3" w:rsidP="00B74A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Kherbouche</w:t>
            </w:r>
            <w:r w:rsidR="00643614" w:rsidRPr="00297381">
              <w:rPr>
                <w:rFonts w:cstheme="minorHAnsi"/>
                <w:b/>
                <w:sz w:val="20"/>
                <w:szCs w:val="20"/>
              </w:rPr>
              <w:t xml:space="preserve"> N.</w:t>
            </w:r>
          </w:p>
          <w:p w:rsidR="00990AD1" w:rsidRPr="00297381" w:rsidRDefault="00990AD1" w:rsidP="00887F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Cours</w:t>
            </w:r>
            <w:r w:rsidR="00B74ADA" w:rsidRPr="00297381">
              <w:rPr>
                <w:rFonts w:cstheme="minorHAnsi"/>
                <w:b/>
                <w:sz w:val="20"/>
                <w:szCs w:val="20"/>
              </w:rPr>
              <w:t>/TD</w:t>
            </w:r>
          </w:p>
          <w:p w:rsidR="00990AD1" w:rsidRPr="00297381" w:rsidRDefault="008C56CB" w:rsidP="00887F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Salle 09</w:t>
            </w:r>
          </w:p>
        </w:tc>
      </w:tr>
      <w:tr w:rsidR="0077209B" w:rsidRPr="0061497F" w:rsidTr="0077209B">
        <w:trPr>
          <w:trHeight w:val="706"/>
        </w:trPr>
        <w:tc>
          <w:tcPr>
            <w:tcW w:w="2409" w:type="dxa"/>
            <w:vAlign w:val="center"/>
          </w:tcPr>
          <w:p w:rsidR="00990AD1" w:rsidRPr="0061497F" w:rsidRDefault="00990AD1" w:rsidP="006F5F47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9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61497F">
              <w:rPr>
                <w:b/>
                <w:sz w:val="20"/>
                <w:szCs w:val="20"/>
              </w:rPr>
              <w:t>30-11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61497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32" w:type="dxa"/>
          </w:tcPr>
          <w:p w:rsidR="00CB6299" w:rsidRPr="00297381" w:rsidRDefault="004100D7" w:rsidP="004100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b/>
                <w:sz w:val="20"/>
                <w:szCs w:val="20"/>
              </w:rPr>
              <w:t>Recherche Opérationnelle</w:t>
            </w:r>
            <w:r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C11B7" w:rsidRDefault="00BA0716" w:rsidP="00CB62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F.MALIKI</w:t>
            </w:r>
          </w:p>
          <w:p w:rsidR="00CB6299" w:rsidRPr="00297381" w:rsidRDefault="00CB6299" w:rsidP="00CB62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Cours </w:t>
            </w:r>
          </w:p>
          <w:p w:rsidR="00CB6299" w:rsidRPr="00297381" w:rsidRDefault="00CB6299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90AD1" w:rsidRPr="00297381" w:rsidRDefault="003D58DA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CE114C" w:rsidRPr="00297381">
              <w:rPr>
                <w:rFonts w:cstheme="minorHAnsi"/>
                <w:b/>
                <w:color w:val="FF0000"/>
                <w:sz w:val="20"/>
                <w:szCs w:val="20"/>
              </w:rPr>
              <w:t>08</w:t>
            </w:r>
          </w:p>
        </w:tc>
        <w:tc>
          <w:tcPr>
            <w:tcW w:w="2973" w:type="dxa"/>
          </w:tcPr>
          <w:p w:rsidR="004E226C" w:rsidRPr="00297381" w:rsidRDefault="004E226C" w:rsidP="004E22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eastAsia="Times New Roman" w:cs="Calibri"/>
                <w:b/>
                <w:sz w:val="20"/>
                <w:szCs w:val="20"/>
              </w:rPr>
              <w:t>Optimisation</w:t>
            </w:r>
            <w:r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4E226C" w:rsidRPr="00297381" w:rsidRDefault="00643EA0" w:rsidP="004E22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BEDJAOUI A.</w:t>
            </w:r>
          </w:p>
          <w:p w:rsidR="00990AD1" w:rsidRPr="00297381" w:rsidRDefault="00990AD1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TD </w:t>
            </w:r>
          </w:p>
          <w:p w:rsidR="00990AD1" w:rsidRPr="00297381" w:rsidRDefault="00990AD1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Salle 08</w:t>
            </w:r>
          </w:p>
        </w:tc>
        <w:tc>
          <w:tcPr>
            <w:tcW w:w="2692" w:type="dxa"/>
          </w:tcPr>
          <w:p w:rsidR="00CB6299" w:rsidRPr="00297381" w:rsidRDefault="00CB6299" w:rsidP="00CB62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Comptabilité et Gestion des Entreprises</w:t>
            </w:r>
          </w:p>
          <w:p w:rsidR="00CB6299" w:rsidRPr="00297381" w:rsidRDefault="00CB6299" w:rsidP="00CB62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Kadaoui E.</w:t>
            </w:r>
          </w:p>
          <w:p w:rsidR="00CB6299" w:rsidRPr="00297381" w:rsidRDefault="00CB6299" w:rsidP="00D9673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TD    </w:t>
            </w:r>
          </w:p>
          <w:p w:rsidR="00990AD1" w:rsidRPr="00297381" w:rsidRDefault="00990AD1" w:rsidP="007363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736395" w:rsidRPr="00297381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257" w:type="dxa"/>
          </w:tcPr>
          <w:p w:rsidR="00990AD1" w:rsidRPr="00297381" w:rsidRDefault="00592CA5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Management</w:t>
            </w:r>
          </w:p>
          <w:p w:rsidR="000C11B7" w:rsidRDefault="00895786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M.CHENINI</w:t>
            </w:r>
          </w:p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Cours  </w:t>
            </w:r>
          </w:p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124" w:type="dxa"/>
          </w:tcPr>
          <w:p w:rsidR="00990AD1" w:rsidRPr="00297381" w:rsidRDefault="007F628C" w:rsidP="00A04343">
            <w:pPr>
              <w:jc w:val="center"/>
              <w:rPr>
                <w:b/>
                <w:sz w:val="20"/>
                <w:szCs w:val="20"/>
              </w:rPr>
            </w:pPr>
            <w:r w:rsidRPr="00297381">
              <w:rPr>
                <w:b/>
                <w:sz w:val="20"/>
                <w:szCs w:val="20"/>
              </w:rPr>
              <w:t>Introduction aux systèmes de production</w:t>
            </w:r>
          </w:p>
          <w:p w:rsidR="007F628C" w:rsidRPr="00297381" w:rsidRDefault="004A471B" w:rsidP="000E682B">
            <w:pPr>
              <w:jc w:val="center"/>
              <w:rPr>
                <w:b/>
                <w:sz w:val="20"/>
                <w:szCs w:val="20"/>
              </w:rPr>
            </w:pPr>
            <w:r w:rsidRPr="00297381">
              <w:rPr>
                <w:b/>
                <w:sz w:val="20"/>
                <w:szCs w:val="20"/>
              </w:rPr>
              <w:t>A.</w:t>
            </w:r>
            <w:r w:rsidR="000E682B">
              <w:rPr>
                <w:b/>
                <w:sz w:val="20"/>
                <w:szCs w:val="20"/>
              </w:rPr>
              <w:t>Khedim</w:t>
            </w:r>
            <w:bookmarkStart w:id="0" w:name="_GoBack"/>
            <w:bookmarkEnd w:id="0"/>
          </w:p>
          <w:p w:rsidR="007F628C" w:rsidRPr="00297381" w:rsidRDefault="007F628C" w:rsidP="00AA0F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AA0F1A">
              <w:rPr>
                <w:rFonts w:cstheme="minorHAnsi"/>
                <w:b/>
                <w:sz w:val="20"/>
                <w:szCs w:val="20"/>
              </w:rPr>
              <w:t>08</w:t>
            </w:r>
          </w:p>
        </w:tc>
      </w:tr>
      <w:tr w:rsidR="0077209B" w:rsidRPr="0061497F" w:rsidTr="0077209B">
        <w:trPr>
          <w:trHeight w:val="730"/>
        </w:trPr>
        <w:tc>
          <w:tcPr>
            <w:tcW w:w="2409" w:type="dxa"/>
            <w:vAlign w:val="center"/>
          </w:tcPr>
          <w:p w:rsidR="00990AD1" w:rsidRPr="0061497F" w:rsidRDefault="00990AD1" w:rsidP="006F5F47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11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61497F">
              <w:rPr>
                <w:b/>
                <w:sz w:val="20"/>
                <w:szCs w:val="20"/>
              </w:rPr>
              <w:t>00 – 12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61497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32" w:type="dxa"/>
          </w:tcPr>
          <w:p w:rsidR="004100D7" w:rsidRPr="00297381" w:rsidRDefault="004100D7" w:rsidP="00FC1D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b/>
                <w:sz w:val="20"/>
                <w:szCs w:val="20"/>
              </w:rPr>
              <w:t>Recherche Opérationnelle</w:t>
            </w:r>
            <w:r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B6299" w:rsidRDefault="00CB6299" w:rsidP="00FC1D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TD</w:t>
            </w:r>
          </w:p>
          <w:p w:rsidR="004F180C" w:rsidRPr="00297381" w:rsidRDefault="004F180C" w:rsidP="004F18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F.MALIKI</w:t>
            </w:r>
          </w:p>
          <w:p w:rsidR="00990AD1" w:rsidRPr="00297381" w:rsidRDefault="003D58DA" w:rsidP="00FC1D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Salle </w:t>
            </w:r>
            <w:r w:rsidR="00CE114C" w:rsidRPr="00297381">
              <w:rPr>
                <w:rFonts w:cstheme="minorHAnsi"/>
                <w:b/>
                <w:color w:val="FF0000"/>
                <w:sz w:val="20"/>
                <w:szCs w:val="20"/>
              </w:rPr>
              <w:t>08</w:t>
            </w:r>
          </w:p>
        </w:tc>
        <w:tc>
          <w:tcPr>
            <w:tcW w:w="2973" w:type="dxa"/>
          </w:tcPr>
          <w:p w:rsidR="00990AD1" w:rsidRPr="00297381" w:rsidRDefault="00990AD1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Programmation orientée objets</w:t>
            </w:r>
          </w:p>
          <w:p w:rsidR="00990AD1" w:rsidRPr="00297381" w:rsidRDefault="00990AD1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Bekkadour O.</w:t>
            </w:r>
          </w:p>
          <w:p w:rsidR="00990AD1" w:rsidRPr="00297381" w:rsidRDefault="00990AD1" w:rsidP="009E41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Cours</w:t>
            </w:r>
          </w:p>
          <w:p w:rsidR="00990AD1" w:rsidRPr="00297381" w:rsidRDefault="004A471B" w:rsidP="004A47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2692" w:type="dxa"/>
          </w:tcPr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Comptabilité et Gestion des Entreprises Cours </w:t>
            </w:r>
          </w:p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Kadaoui E.</w:t>
            </w:r>
          </w:p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Cours </w:t>
            </w:r>
          </w:p>
          <w:p w:rsidR="00990AD1" w:rsidRPr="00297381" w:rsidRDefault="00FF0685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>Amphi 1</w:t>
            </w:r>
          </w:p>
        </w:tc>
        <w:tc>
          <w:tcPr>
            <w:tcW w:w="3257" w:type="dxa"/>
          </w:tcPr>
          <w:p w:rsidR="00362113" w:rsidRPr="00297381" w:rsidRDefault="00362113" w:rsidP="003621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Management</w:t>
            </w:r>
          </w:p>
          <w:p w:rsidR="000C11B7" w:rsidRDefault="00895786" w:rsidP="008957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M.CHENINI</w:t>
            </w:r>
          </w:p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TD  </w:t>
            </w:r>
          </w:p>
          <w:p w:rsidR="00990AD1" w:rsidRPr="00297381" w:rsidRDefault="00990AD1" w:rsidP="009301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Salle 07</w:t>
            </w:r>
          </w:p>
        </w:tc>
        <w:tc>
          <w:tcPr>
            <w:tcW w:w="2124" w:type="dxa"/>
          </w:tcPr>
          <w:p w:rsidR="00990AD1" w:rsidRPr="00297381" w:rsidRDefault="00990AD1" w:rsidP="0073639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209B" w:rsidRPr="0061497F" w:rsidTr="0077209B">
        <w:trPr>
          <w:trHeight w:val="180"/>
        </w:trPr>
        <w:tc>
          <w:tcPr>
            <w:tcW w:w="2409" w:type="dxa"/>
            <w:shd w:val="clear" w:color="auto" w:fill="FFC000"/>
          </w:tcPr>
          <w:p w:rsidR="00990AD1" w:rsidRPr="0061497F" w:rsidRDefault="00990AD1" w:rsidP="006442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C000"/>
          </w:tcPr>
          <w:p w:rsidR="00990AD1" w:rsidRPr="00297381" w:rsidRDefault="00990A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FFC000"/>
          </w:tcPr>
          <w:p w:rsidR="00990AD1" w:rsidRPr="00297381" w:rsidRDefault="00990A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FFC000"/>
          </w:tcPr>
          <w:p w:rsidR="00990AD1" w:rsidRPr="00297381" w:rsidRDefault="00990A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FFC000"/>
          </w:tcPr>
          <w:p w:rsidR="00990AD1" w:rsidRPr="00297381" w:rsidRDefault="00990A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FFC000"/>
          </w:tcPr>
          <w:p w:rsidR="00990AD1" w:rsidRPr="00297381" w:rsidRDefault="00990A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5F4B" w:rsidRPr="0061497F" w:rsidTr="0077209B">
        <w:trPr>
          <w:trHeight w:val="1633"/>
        </w:trPr>
        <w:tc>
          <w:tcPr>
            <w:tcW w:w="2409" w:type="dxa"/>
            <w:vAlign w:val="center"/>
          </w:tcPr>
          <w:p w:rsidR="00B45F4B" w:rsidRPr="0061497F" w:rsidRDefault="00B45F4B" w:rsidP="006F5F47">
            <w:pPr>
              <w:jc w:val="center"/>
              <w:rPr>
                <w:b/>
                <w:sz w:val="20"/>
                <w:szCs w:val="20"/>
              </w:rPr>
            </w:pPr>
          </w:p>
          <w:p w:rsidR="00B45F4B" w:rsidRPr="0061497F" w:rsidRDefault="00B45F4B" w:rsidP="006F5F47">
            <w:pPr>
              <w:jc w:val="center"/>
              <w:rPr>
                <w:b/>
                <w:sz w:val="20"/>
                <w:szCs w:val="20"/>
              </w:rPr>
            </w:pPr>
            <w:r w:rsidRPr="0061497F">
              <w:rPr>
                <w:b/>
                <w:sz w:val="20"/>
                <w:szCs w:val="20"/>
              </w:rPr>
              <w:t>14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61497F">
              <w:rPr>
                <w:b/>
                <w:sz w:val="20"/>
                <w:szCs w:val="20"/>
              </w:rPr>
              <w:t>30-16</w:t>
            </w:r>
            <w:r w:rsidRPr="0061497F">
              <w:rPr>
                <w:b/>
                <w:sz w:val="20"/>
                <w:szCs w:val="20"/>
                <w:vertAlign w:val="superscript"/>
              </w:rPr>
              <w:t>h</w:t>
            </w:r>
            <w:r w:rsidRPr="0061497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32" w:type="dxa"/>
            <w:vMerge w:val="restart"/>
            <w:tcBorders>
              <w:right w:val="single" w:sz="4" w:space="0" w:color="auto"/>
            </w:tcBorders>
          </w:tcPr>
          <w:p w:rsidR="00B45F4B" w:rsidRPr="00297381" w:rsidRDefault="000E682B" w:rsidP="006149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fr-FR"/>
              </w:rPr>
              <w:pict>
                <v:line id="_x0000_s1086" style="position:absolute;left:0;text-align:left;z-index:251715584;visibility:visible;mso-position-horizontal-relative:text;mso-position-vertical-relative:text" from="-5.15pt,1.4pt" to="136.6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black [3213]"/>
              </w:pict>
            </w:r>
          </w:p>
          <w:p w:rsidR="0061497F" w:rsidRPr="00297381" w:rsidRDefault="0061497F" w:rsidP="006149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TP Ordonnancement</w:t>
            </w:r>
          </w:p>
          <w:p w:rsidR="0061497F" w:rsidRPr="00297381" w:rsidRDefault="0061497F" w:rsidP="006149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Souier M. / Guezzen A.</w:t>
            </w:r>
          </w:p>
          <w:p w:rsidR="0061497F" w:rsidRPr="00297381" w:rsidRDefault="0061497F" w:rsidP="004100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45F4B" w:rsidRPr="00297381" w:rsidRDefault="008E1BBF" w:rsidP="008C7A7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Labo</w:t>
            </w:r>
            <w:r w:rsidR="00B9443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C7A7E">
              <w:rPr>
                <w:rFonts w:cstheme="minorHAnsi"/>
                <w:b/>
                <w:sz w:val="20"/>
                <w:szCs w:val="20"/>
              </w:rPr>
              <w:t>Info</w:t>
            </w:r>
            <w:r w:rsidR="00B9443D">
              <w:rPr>
                <w:rFonts w:cstheme="minorHAnsi"/>
                <w:b/>
                <w:sz w:val="20"/>
                <w:szCs w:val="20"/>
              </w:rPr>
              <w:t xml:space="preserve"> 2</w:t>
            </w:r>
          </w:p>
          <w:p w:rsidR="00B45F4B" w:rsidRPr="00297381" w:rsidRDefault="00B45F4B" w:rsidP="00374E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SG1</w:t>
            </w:r>
          </w:p>
          <w:p w:rsidR="00B45F4B" w:rsidRPr="00297381" w:rsidRDefault="00B45F4B" w:rsidP="00374E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45F4B" w:rsidRPr="00297381" w:rsidRDefault="00B45F4B" w:rsidP="006D11D7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7F628C" w:rsidRPr="00297381" w:rsidRDefault="007F628C" w:rsidP="006D11D7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B45F4B" w:rsidRPr="00297381" w:rsidRDefault="00B45F4B" w:rsidP="006D11D7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TP Prog orientée</w:t>
            </w:r>
          </w:p>
          <w:p w:rsidR="00B45F4B" w:rsidRPr="00297381" w:rsidRDefault="00B45F4B" w:rsidP="006D11D7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            objets</w:t>
            </w:r>
          </w:p>
          <w:p w:rsidR="00B45F4B" w:rsidRPr="00297381" w:rsidRDefault="00B45F4B" w:rsidP="00374EB1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Bekkadour O. </w:t>
            </w:r>
          </w:p>
          <w:p w:rsidR="00B45F4B" w:rsidRPr="00297381" w:rsidRDefault="00B45F4B" w:rsidP="00374EB1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Koukoughli.I</w:t>
            </w:r>
          </w:p>
          <w:p w:rsidR="00B45F4B" w:rsidRPr="00297381" w:rsidRDefault="00B45F4B" w:rsidP="000D255E">
            <w:pPr>
              <w:tabs>
                <w:tab w:val="left" w:pos="1197"/>
              </w:tabs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Labo </w:t>
            </w:r>
            <w:r w:rsidR="008C7A7E">
              <w:rPr>
                <w:rFonts w:cstheme="minorHAnsi"/>
                <w:b/>
                <w:sz w:val="20"/>
                <w:szCs w:val="20"/>
              </w:rPr>
              <w:t xml:space="preserve">Info </w:t>
            </w:r>
            <w:r w:rsidRPr="00297381">
              <w:rPr>
                <w:rFonts w:cstheme="minorHAnsi"/>
                <w:b/>
                <w:sz w:val="20"/>
                <w:szCs w:val="20"/>
              </w:rPr>
              <w:t>1</w:t>
            </w:r>
          </w:p>
          <w:p w:rsidR="00B45F4B" w:rsidRPr="00297381" w:rsidRDefault="00B45F4B" w:rsidP="00BB69C3">
            <w:pPr>
              <w:spacing w:after="200" w:line="276" w:lineRule="auto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        SG2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CA5" w:rsidRPr="00297381" w:rsidRDefault="000E682B" w:rsidP="00592C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fr-FR"/>
              </w:rPr>
              <w:pict>
                <v:line id="_x0000_s1087" style="position:absolute;left:0;text-align:left;z-index:251716608;visibility:visible;mso-position-horizontal-relative:text;mso-position-vertical-relative:text" from="-5pt,1.4pt" to="144.1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black [3213]"/>
              </w:pict>
            </w:r>
            <w:r w:rsidR="00B45F4B" w:rsidRPr="00297381">
              <w:rPr>
                <w:rFonts w:cstheme="minorHAnsi"/>
                <w:b/>
                <w:sz w:val="20"/>
                <w:szCs w:val="20"/>
              </w:rPr>
              <w:t xml:space="preserve">                         TP   </w:t>
            </w:r>
            <w:r w:rsidR="00592CA5" w:rsidRPr="00297381">
              <w:rPr>
                <w:b/>
                <w:sz w:val="20"/>
                <w:szCs w:val="20"/>
              </w:rPr>
              <w:t>Recherche Opérationnelle</w:t>
            </w:r>
            <w:r w:rsidR="00592CA5"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45F4B" w:rsidRPr="00297381" w:rsidRDefault="00B45F4B" w:rsidP="00E63009">
            <w:pPr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              Kouloughli I./Guezzen A.</w:t>
            </w:r>
          </w:p>
          <w:p w:rsidR="00B45F4B" w:rsidRPr="00297381" w:rsidRDefault="00B45F4B" w:rsidP="00197AF5">
            <w:pPr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                           Labo </w:t>
            </w:r>
            <w:r w:rsidR="008C7A7E">
              <w:rPr>
                <w:rFonts w:cstheme="minorHAnsi"/>
                <w:b/>
                <w:sz w:val="20"/>
                <w:szCs w:val="20"/>
              </w:rPr>
              <w:t xml:space="preserve">Info  </w:t>
            </w: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>01</w:t>
            </w:r>
          </w:p>
          <w:p w:rsidR="00B45F4B" w:rsidRPr="00297381" w:rsidRDefault="00B45F4B" w:rsidP="00E63009">
            <w:pPr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                                        SG1</w:t>
            </w:r>
          </w:p>
          <w:p w:rsidR="00B45F4B" w:rsidRPr="00297381" w:rsidRDefault="00B45F4B" w:rsidP="00E63009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5F4B" w:rsidRPr="00297381" w:rsidRDefault="00B45F4B" w:rsidP="00E63009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5F4B" w:rsidRDefault="00B45F4B" w:rsidP="00E63009">
            <w:pPr>
              <w:rPr>
                <w:rFonts w:cstheme="minorHAnsi"/>
                <w:b/>
                <w:sz w:val="20"/>
                <w:szCs w:val="20"/>
              </w:rPr>
            </w:pPr>
          </w:p>
          <w:p w:rsidR="00691FAE" w:rsidRDefault="00691FAE" w:rsidP="00E63009">
            <w:pPr>
              <w:rPr>
                <w:rFonts w:cstheme="minorHAnsi"/>
                <w:b/>
                <w:sz w:val="20"/>
                <w:szCs w:val="20"/>
              </w:rPr>
            </w:pPr>
          </w:p>
          <w:p w:rsidR="00691FAE" w:rsidRPr="00297381" w:rsidRDefault="00691FAE" w:rsidP="00E63009">
            <w:pPr>
              <w:rPr>
                <w:rFonts w:cstheme="minorHAnsi"/>
                <w:b/>
                <w:sz w:val="20"/>
                <w:szCs w:val="20"/>
              </w:rPr>
            </w:pPr>
          </w:p>
          <w:p w:rsidR="007F628C" w:rsidRPr="00297381" w:rsidRDefault="007F628C" w:rsidP="007F628C">
            <w:pPr>
              <w:jc w:val="center"/>
              <w:rPr>
                <w:b/>
                <w:sz w:val="20"/>
                <w:szCs w:val="20"/>
              </w:rPr>
            </w:pPr>
            <w:r w:rsidRPr="00297381">
              <w:rPr>
                <w:b/>
                <w:sz w:val="20"/>
                <w:szCs w:val="20"/>
              </w:rPr>
              <w:t>Introduction aux systèmes de production</w:t>
            </w:r>
          </w:p>
          <w:p w:rsidR="000C11B7" w:rsidRDefault="000C11B7" w:rsidP="00E63009">
            <w:pPr>
              <w:rPr>
                <w:rFonts w:cstheme="minorHAnsi"/>
                <w:b/>
                <w:sz w:val="20"/>
                <w:szCs w:val="20"/>
              </w:rPr>
            </w:pPr>
          </w:p>
          <w:p w:rsidR="00B45F4B" w:rsidRPr="00297381" w:rsidRDefault="00B45F4B" w:rsidP="00E63009">
            <w:pPr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Labo </w:t>
            </w:r>
            <w:r w:rsidR="008C7A7E">
              <w:rPr>
                <w:rFonts w:cstheme="minorHAnsi"/>
                <w:b/>
                <w:sz w:val="20"/>
                <w:szCs w:val="20"/>
              </w:rPr>
              <w:t xml:space="preserve">Info </w:t>
            </w:r>
            <w:r w:rsidRPr="00297381">
              <w:rPr>
                <w:rFonts w:cstheme="minorHAnsi"/>
                <w:b/>
                <w:sz w:val="20"/>
                <w:szCs w:val="20"/>
              </w:rPr>
              <w:t>2</w:t>
            </w:r>
          </w:p>
          <w:p w:rsidR="00B45F4B" w:rsidRPr="00297381" w:rsidRDefault="00B45F4B" w:rsidP="00E63009">
            <w:pPr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       SG2</w:t>
            </w: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B45F4B" w:rsidRPr="00297381" w:rsidRDefault="00B45F4B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>Ordonnancement de la production</w:t>
            </w:r>
            <w:r w:rsidR="00AE2726" w:rsidRPr="00297381">
              <w:rPr>
                <w:rFonts w:cstheme="minorHAnsi"/>
                <w:b/>
                <w:color w:val="FF0000"/>
                <w:sz w:val="20"/>
                <w:szCs w:val="20"/>
              </w:rPr>
              <w:t xml:space="preserve"> 1</w:t>
            </w:r>
          </w:p>
          <w:p w:rsidR="00B45F4B" w:rsidRPr="00297381" w:rsidRDefault="00B45F4B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>Souier M.</w:t>
            </w:r>
          </w:p>
          <w:p w:rsidR="00B45F4B" w:rsidRPr="00297381" w:rsidRDefault="00B45F4B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 xml:space="preserve">Cours </w:t>
            </w:r>
          </w:p>
          <w:p w:rsidR="00B45F4B" w:rsidRPr="00297381" w:rsidRDefault="00C0005E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>Salle 08</w:t>
            </w:r>
          </w:p>
          <w:p w:rsidR="00B45F4B" w:rsidRPr="00297381" w:rsidRDefault="00B45F4B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257" w:type="dxa"/>
            <w:vMerge w:val="restart"/>
          </w:tcPr>
          <w:p w:rsidR="0061497F" w:rsidRPr="00297381" w:rsidRDefault="00297381" w:rsidP="006149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="00B45F4B" w:rsidRPr="0029738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1497F" w:rsidRPr="00297381">
              <w:rPr>
                <w:rFonts w:cstheme="minorHAnsi"/>
                <w:b/>
                <w:sz w:val="20"/>
                <w:szCs w:val="20"/>
              </w:rPr>
              <w:t>TP Electronique embarquée</w:t>
            </w:r>
          </w:p>
          <w:p w:rsidR="00B45F4B" w:rsidRPr="00297381" w:rsidRDefault="00B45F4B" w:rsidP="00EC2C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45F4B" w:rsidRPr="00297381" w:rsidRDefault="00B45F4B" w:rsidP="006149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Labo </w:t>
            </w:r>
            <w:r w:rsidR="00C26244" w:rsidRPr="00297381">
              <w:rPr>
                <w:rFonts w:cstheme="minorHAnsi"/>
                <w:b/>
                <w:sz w:val="20"/>
                <w:szCs w:val="20"/>
              </w:rPr>
              <w:t>SC 03</w:t>
            </w:r>
            <w:r w:rsidRPr="00297381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B45F4B" w:rsidRPr="00297381" w:rsidRDefault="00B45F4B" w:rsidP="00374EB1">
            <w:pPr>
              <w:tabs>
                <w:tab w:val="left" w:pos="1197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SG1</w:t>
            </w:r>
          </w:p>
          <w:p w:rsidR="00B45F4B" w:rsidRDefault="005C1E55" w:rsidP="005C1E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H.Megnafi</w:t>
            </w:r>
          </w:p>
          <w:p w:rsidR="00A92A2C" w:rsidRDefault="00A92A2C" w:rsidP="00A92A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0F8A">
              <w:rPr>
                <w:rFonts w:cstheme="minorHAnsi"/>
                <w:b/>
                <w:sz w:val="20"/>
                <w:szCs w:val="20"/>
              </w:rPr>
              <w:t>Abdelaoui G.</w:t>
            </w:r>
          </w:p>
          <w:p w:rsidR="00B45F4B" w:rsidRPr="00297381" w:rsidRDefault="00B45F4B" w:rsidP="00374E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Une fois par quinzaine pour les Sous-groupes</w:t>
            </w:r>
          </w:p>
          <w:p w:rsidR="00B45F4B" w:rsidRPr="00297381" w:rsidRDefault="00B45F4B" w:rsidP="00374E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7381">
              <w:rPr>
                <w:rFonts w:cstheme="minorHAnsi"/>
                <w:b/>
                <w:sz w:val="20"/>
                <w:szCs w:val="20"/>
              </w:rPr>
              <w:t>SG1  /SG2</w:t>
            </w:r>
          </w:p>
          <w:p w:rsidR="00B45F4B" w:rsidRPr="00297381" w:rsidRDefault="00B45F4B" w:rsidP="00B74ADA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vMerge w:val="restart"/>
          </w:tcPr>
          <w:p w:rsidR="00B45F4B" w:rsidRPr="00297381" w:rsidRDefault="00B45F4B" w:rsidP="0011764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B45F4B" w:rsidRPr="00297381" w:rsidRDefault="00B45F4B" w:rsidP="00A043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5F4B" w:rsidRPr="0061497F" w:rsidTr="001167A1">
        <w:trPr>
          <w:trHeight w:val="2070"/>
        </w:trPr>
        <w:tc>
          <w:tcPr>
            <w:tcW w:w="2409" w:type="dxa"/>
            <w:vAlign w:val="center"/>
          </w:tcPr>
          <w:p w:rsidR="00B45F4B" w:rsidRPr="0061497F" w:rsidRDefault="00B45F4B" w:rsidP="006F5F4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1497F">
              <w:rPr>
                <w:b/>
                <w:sz w:val="20"/>
                <w:szCs w:val="20"/>
                <w:lang w:val="en-US"/>
              </w:rPr>
              <w:t>16</w:t>
            </w:r>
            <w:r w:rsidRPr="0061497F">
              <w:rPr>
                <w:b/>
                <w:sz w:val="20"/>
                <w:szCs w:val="20"/>
                <w:vertAlign w:val="superscript"/>
                <w:lang w:val="en-US"/>
              </w:rPr>
              <w:t>h</w:t>
            </w:r>
            <w:r w:rsidRPr="0061497F">
              <w:rPr>
                <w:b/>
                <w:sz w:val="20"/>
                <w:szCs w:val="20"/>
                <w:lang w:val="en-US"/>
              </w:rPr>
              <w:t>00-17</w:t>
            </w:r>
            <w:r w:rsidRPr="0061497F">
              <w:rPr>
                <w:b/>
                <w:sz w:val="20"/>
                <w:szCs w:val="20"/>
                <w:vertAlign w:val="superscript"/>
                <w:lang w:val="en-US"/>
              </w:rPr>
              <w:t>h</w:t>
            </w:r>
            <w:r w:rsidRPr="0061497F"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832" w:type="dxa"/>
            <w:vMerge/>
            <w:tcBorders>
              <w:right w:val="single" w:sz="4" w:space="0" w:color="auto"/>
            </w:tcBorders>
          </w:tcPr>
          <w:p w:rsidR="00B45F4B" w:rsidRPr="0061497F" w:rsidRDefault="00B45F4B" w:rsidP="009E41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B" w:rsidRPr="0061497F" w:rsidRDefault="00B45F4B">
            <w:pPr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</w:tcPr>
          <w:p w:rsidR="00B45F4B" w:rsidRPr="0061497F" w:rsidRDefault="00B45F4B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497F">
              <w:rPr>
                <w:rFonts w:cstheme="minorHAnsi"/>
                <w:b/>
                <w:color w:val="FF0000"/>
                <w:sz w:val="20"/>
                <w:szCs w:val="20"/>
              </w:rPr>
              <w:t>Ordonnancement de la production</w:t>
            </w:r>
            <w:r w:rsidR="00AE2726" w:rsidRPr="0061497F">
              <w:rPr>
                <w:rFonts w:cstheme="minorHAnsi"/>
                <w:b/>
                <w:color w:val="FF0000"/>
                <w:sz w:val="20"/>
                <w:szCs w:val="20"/>
              </w:rPr>
              <w:t xml:space="preserve"> 1</w:t>
            </w:r>
          </w:p>
          <w:p w:rsidR="00B45F4B" w:rsidRPr="0061497F" w:rsidRDefault="00B45F4B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497F">
              <w:rPr>
                <w:rFonts w:cstheme="minorHAnsi"/>
                <w:b/>
                <w:color w:val="FF0000"/>
                <w:sz w:val="20"/>
                <w:szCs w:val="20"/>
              </w:rPr>
              <w:t>Souier M.</w:t>
            </w:r>
          </w:p>
          <w:p w:rsidR="00B45F4B" w:rsidRPr="0061497F" w:rsidRDefault="00B45F4B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497F">
              <w:rPr>
                <w:rFonts w:cstheme="minorHAnsi"/>
                <w:b/>
                <w:color w:val="FF0000"/>
                <w:sz w:val="20"/>
                <w:szCs w:val="20"/>
              </w:rPr>
              <w:t xml:space="preserve">TD </w:t>
            </w:r>
          </w:p>
          <w:p w:rsidR="00B45F4B" w:rsidRPr="0061497F" w:rsidRDefault="00C0005E" w:rsidP="005C3F0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1497F">
              <w:rPr>
                <w:rFonts w:cstheme="minorHAnsi"/>
                <w:b/>
                <w:color w:val="FF0000"/>
                <w:sz w:val="20"/>
                <w:szCs w:val="20"/>
              </w:rPr>
              <w:t>Salle 08</w:t>
            </w:r>
          </w:p>
        </w:tc>
        <w:tc>
          <w:tcPr>
            <w:tcW w:w="3257" w:type="dxa"/>
            <w:vMerge/>
          </w:tcPr>
          <w:p w:rsidR="00B45F4B" w:rsidRPr="0061497F" w:rsidRDefault="00B45F4B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B45F4B" w:rsidRPr="0061497F" w:rsidRDefault="00B45F4B">
            <w:pPr>
              <w:rPr>
                <w:b/>
                <w:sz w:val="20"/>
                <w:szCs w:val="20"/>
              </w:rPr>
            </w:pPr>
          </w:p>
        </w:tc>
      </w:tr>
    </w:tbl>
    <w:p w:rsidR="00FE1D6B" w:rsidRDefault="005200A9">
      <w:r>
        <w:rPr>
          <w:b/>
        </w:rPr>
        <w:lastRenderedPageBreak/>
        <w:t xml:space="preserve">NB : </w:t>
      </w:r>
      <w:r w:rsidRPr="008870B2">
        <w:t>Les après-midi libres sont consacrées aux mini-projets et aux activités scientifiques</w:t>
      </w:r>
      <w:r w:rsidR="00060D55">
        <w:t xml:space="preserve">, </w:t>
      </w:r>
      <w:r w:rsidR="00060D55" w:rsidRPr="007B7EF1">
        <w:rPr>
          <w:b/>
        </w:rPr>
        <w:t>SG</w:t>
      </w:r>
      <w:r w:rsidR="00C95363">
        <w:rPr>
          <w:bCs/>
        </w:rPr>
        <w:t> : Sous-G</w:t>
      </w:r>
      <w:r w:rsidR="00060D55" w:rsidRPr="007B7EF1">
        <w:rPr>
          <w:bCs/>
        </w:rPr>
        <w:t>roupe</w:t>
      </w:r>
    </w:p>
    <w:sectPr w:rsidR="00FE1D6B" w:rsidSect="00525B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06C1F"/>
    <w:rsid w:val="000115A2"/>
    <w:rsid w:val="000322D9"/>
    <w:rsid w:val="00053761"/>
    <w:rsid w:val="00060D55"/>
    <w:rsid w:val="0006174F"/>
    <w:rsid w:val="00073EBA"/>
    <w:rsid w:val="000819C9"/>
    <w:rsid w:val="00086ACB"/>
    <w:rsid w:val="00091199"/>
    <w:rsid w:val="00093A87"/>
    <w:rsid w:val="00097ED6"/>
    <w:rsid w:val="000B7DA3"/>
    <w:rsid w:val="000C11B7"/>
    <w:rsid w:val="000C3B6C"/>
    <w:rsid w:val="000C6E91"/>
    <w:rsid w:val="000D255E"/>
    <w:rsid w:val="000E682B"/>
    <w:rsid w:val="001167A1"/>
    <w:rsid w:val="00117648"/>
    <w:rsid w:val="00132616"/>
    <w:rsid w:val="00155B68"/>
    <w:rsid w:val="00166037"/>
    <w:rsid w:val="00166C19"/>
    <w:rsid w:val="00197AF5"/>
    <w:rsid w:val="001A0E3A"/>
    <w:rsid w:val="001A7B01"/>
    <w:rsid w:val="001B1775"/>
    <w:rsid w:val="001C5E5F"/>
    <w:rsid w:val="001C6710"/>
    <w:rsid w:val="001C6ABC"/>
    <w:rsid w:val="001D110F"/>
    <w:rsid w:val="001D53B0"/>
    <w:rsid w:val="001E1CBE"/>
    <w:rsid w:val="001E1CFC"/>
    <w:rsid w:val="001F36CE"/>
    <w:rsid w:val="002478EB"/>
    <w:rsid w:val="002501D4"/>
    <w:rsid w:val="00273576"/>
    <w:rsid w:val="0028573A"/>
    <w:rsid w:val="002876F3"/>
    <w:rsid w:val="00290230"/>
    <w:rsid w:val="00297381"/>
    <w:rsid w:val="002B772B"/>
    <w:rsid w:val="002D7930"/>
    <w:rsid w:val="00301574"/>
    <w:rsid w:val="0030525F"/>
    <w:rsid w:val="00341295"/>
    <w:rsid w:val="00352D77"/>
    <w:rsid w:val="00362113"/>
    <w:rsid w:val="00373747"/>
    <w:rsid w:val="00374EB1"/>
    <w:rsid w:val="00387F78"/>
    <w:rsid w:val="00393DF0"/>
    <w:rsid w:val="003A2DBC"/>
    <w:rsid w:val="003D3FCB"/>
    <w:rsid w:val="003D58DA"/>
    <w:rsid w:val="003E7005"/>
    <w:rsid w:val="003F0FC0"/>
    <w:rsid w:val="004100D7"/>
    <w:rsid w:val="004232BE"/>
    <w:rsid w:val="00424AE0"/>
    <w:rsid w:val="00430B2C"/>
    <w:rsid w:val="00434DD0"/>
    <w:rsid w:val="0045499E"/>
    <w:rsid w:val="00487DF2"/>
    <w:rsid w:val="004907C4"/>
    <w:rsid w:val="00490BAA"/>
    <w:rsid w:val="004A471B"/>
    <w:rsid w:val="004B4E78"/>
    <w:rsid w:val="004C2DCE"/>
    <w:rsid w:val="004C7D1A"/>
    <w:rsid w:val="004E226C"/>
    <w:rsid w:val="004E5B4A"/>
    <w:rsid w:val="004F1796"/>
    <w:rsid w:val="004F180C"/>
    <w:rsid w:val="004F72EE"/>
    <w:rsid w:val="005059D1"/>
    <w:rsid w:val="00510719"/>
    <w:rsid w:val="005159D2"/>
    <w:rsid w:val="005200A9"/>
    <w:rsid w:val="00524589"/>
    <w:rsid w:val="00525B77"/>
    <w:rsid w:val="00535067"/>
    <w:rsid w:val="005365F2"/>
    <w:rsid w:val="005411A9"/>
    <w:rsid w:val="00563917"/>
    <w:rsid w:val="00564FE0"/>
    <w:rsid w:val="00592CA5"/>
    <w:rsid w:val="005950F6"/>
    <w:rsid w:val="005A4C2C"/>
    <w:rsid w:val="005B2776"/>
    <w:rsid w:val="005C1E55"/>
    <w:rsid w:val="005C7FAA"/>
    <w:rsid w:val="005D4588"/>
    <w:rsid w:val="005D5002"/>
    <w:rsid w:val="0061497F"/>
    <w:rsid w:val="00621032"/>
    <w:rsid w:val="00643614"/>
    <w:rsid w:val="00643EA0"/>
    <w:rsid w:val="00644261"/>
    <w:rsid w:val="00647082"/>
    <w:rsid w:val="0066277F"/>
    <w:rsid w:val="00691FAE"/>
    <w:rsid w:val="006922FD"/>
    <w:rsid w:val="006C062E"/>
    <w:rsid w:val="006D11D7"/>
    <w:rsid w:val="006E63F0"/>
    <w:rsid w:val="006F095D"/>
    <w:rsid w:val="006F5F47"/>
    <w:rsid w:val="00703D80"/>
    <w:rsid w:val="00736395"/>
    <w:rsid w:val="00754B42"/>
    <w:rsid w:val="007626F2"/>
    <w:rsid w:val="0077209B"/>
    <w:rsid w:val="007841AD"/>
    <w:rsid w:val="007B4ED6"/>
    <w:rsid w:val="007B6ADA"/>
    <w:rsid w:val="007B7EF1"/>
    <w:rsid w:val="007D7967"/>
    <w:rsid w:val="007F628C"/>
    <w:rsid w:val="008014B8"/>
    <w:rsid w:val="00845781"/>
    <w:rsid w:val="0085612E"/>
    <w:rsid w:val="00884995"/>
    <w:rsid w:val="008903A7"/>
    <w:rsid w:val="00895786"/>
    <w:rsid w:val="008B58BC"/>
    <w:rsid w:val="008C54CF"/>
    <w:rsid w:val="008C56CB"/>
    <w:rsid w:val="008C6DE4"/>
    <w:rsid w:val="008C7A7E"/>
    <w:rsid w:val="008D4CC5"/>
    <w:rsid w:val="008E0944"/>
    <w:rsid w:val="008E1BBF"/>
    <w:rsid w:val="008E49CB"/>
    <w:rsid w:val="008F77AE"/>
    <w:rsid w:val="00907BB8"/>
    <w:rsid w:val="00913B98"/>
    <w:rsid w:val="00961753"/>
    <w:rsid w:val="0096630A"/>
    <w:rsid w:val="009664F8"/>
    <w:rsid w:val="00984609"/>
    <w:rsid w:val="00990AD1"/>
    <w:rsid w:val="00992378"/>
    <w:rsid w:val="009A4A13"/>
    <w:rsid w:val="009C703E"/>
    <w:rsid w:val="009C7FCD"/>
    <w:rsid w:val="009D0DDB"/>
    <w:rsid w:val="009D3BD6"/>
    <w:rsid w:val="009E4178"/>
    <w:rsid w:val="00A04343"/>
    <w:rsid w:val="00A067BB"/>
    <w:rsid w:val="00A1243A"/>
    <w:rsid w:val="00A43D91"/>
    <w:rsid w:val="00A524C1"/>
    <w:rsid w:val="00A5482D"/>
    <w:rsid w:val="00A66953"/>
    <w:rsid w:val="00A67822"/>
    <w:rsid w:val="00A8225D"/>
    <w:rsid w:val="00A92A2C"/>
    <w:rsid w:val="00A93EBD"/>
    <w:rsid w:val="00AA0F1A"/>
    <w:rsid w:val="00AA21F2"/>
    <w:rsid w:val="00AE2726"/>
    <w:rsid w:val="00AE3C4D"/>
    <w:rsid w:val="00AF4225"/>
    <w:rsid w:val="00B128A7"/>
    <w:rsid w:val="00B13329"/>
    <w:rsid w:val="00B4407F"/>
    <w:rsid w:val="00B45F4B"/>
    <w:rsid w:val="00B544AA"/>
    <w:rsid w:val="00B57E64"/>
    <w:rsid w:val="00B74ADA"/>
    <w:rsid w:val="00B9443D"/>
    <w:rsid w:val="00BA0716"/>
    <w:rsid w:val="00BB52A2"/>
    <w:rsid w:val="00BB69C3"/>
    <w:rsid w:val="00BC607F"/>
    <w:rsid w:val="00BD5941"/>
    <w:rsid w:val="00BD5EFD"/>
    <w:rsid w:val="00BE1237"/>
    <w:rsid w:val="00C0005E"/>
    <w:rsid w:val="00C0420F"/>
    <w:rsid w:val="00C26244"/>
    <w:rsid w:val="00C51E4B"/>
    <w:rsid w:val="00C63950"/>
    <w:rsid w:val="00C906D8"/>
    <w:rsid w:val="00C9206B"/>
    <w:rsid w:val="00C95363"/>
    <w:rsid w:val="00C97B3A"/>
    <w:rsid w:val="00C97E20"/>
    <w:rsid w:val="00CA17CD"/>
    <w:rsid w:val="00CB6299"/>
    <w:rsid w:val="00CC7EBE"/>
    <w:rsid w:val="00CC7EC1"/>
    <w:rsid w:val="00CD133E"/>
    <w:rsid w:val="00CD3EDE"/>
    <w:rsid w:val="00CE114C"/>
    <w:rsid w:val="00CF235B"/>
    <w:rsid w:val="00CF66FD"/>
    <w:rsid w:val="00D145C5"/>
    <w:rsid w:val="00D156BE"/>
    <w:rsid w:val="00D159B3"/>
    <w:rsid w:val="00D30F2F"/>
    <w:rsid w:val="00D32A62"/>
    <w:rsid w:val="00D37314"/>
    <w:rsid w:val="00D50996"/>
    <w:rsid w:val="00D66EE5"/>
    <w:rsid w:val="00D862A0"/>
    <w:rsid w:val="00D90724"/>
    <w:rsid w:val="00D96732"/>
    <w:rsid w:val="00DB1914"/>
    <w:rsid w:val="00DB32A2"/>
    <w:rsid w:val="00DB3838"/>
    <w:rsid w:val="00DB6DC0"/>
    <w:rsid w:val="00DC0236"/>
    <w:rsid w:val="00E15571"/>
    <w:rsid w:val="00E376B2"/>
    <w:rsid w:val="00E43591"/>
    <w:rsid w:val="00E46E80"/>
    <w:rsid w:val="00E621E6"/>
    <w:rsid w:val="00E63009"/>
    <w:rsid w:val="00E67E65"/>
    <w:rsid w:val="00E76E60"/>
    <w:rsid w:val="00EC09A9"/>
    <w:rsid w:val="00EC2430"/>
    <w:rsid w:val="00EC2BFC"/>
    <w:rsid w:val="00EC2CDA"/>
    <w:rsid w:val="00EC440C"/>
    <w:rsid w:val="00EF2350"/>
    <w:rsid w:val="00F00055"/>
    <w:rsid w:val="00F603B0"/>
    <w:rsid w:val="00F6616A"/>
    <w:rsid w:val="00F724B6"/>
    <w:rsid w:val="00F73733"/>
    <w:rsid w:val="00F752A4"/>
    <w:rsid w:val="00F9592E"/>
    <w:rsid w:val="00F96741"/>
    <w:rsid w:val="00FB32CA"/>
    <w:rsid w:val="00FC1D06"/>
    <w:rsid w:val="00FC37A8"/>
    <w:rsid w:val="00FC3BE9"/>
    <w:rsid w:val="00FD5841"/>
    <w:rsid w:val="00FE1D6B"/>
    <w:rsid w:val="00FE5D12"/>
    <w:rsid w:val="00FF0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Connecteur droit avec flèche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A7B8-8F32-4937-B024-228E8848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47</cp:revision>
  <cp:lastPrinted>2018-09-09T09:57:00Z</cp:lastPrinted>
  <dcterms:created xsi:type="dcterms:W3CDTF">2019-09-16T14:52:00Z</dcterms:created>
  <dcterms:modified xsi:type="dcterms:W3CDTF">2022-04-04T08:25:00Z</dcterms:modified>
</cp:coreProperties>
</file>